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4435" w:rsidRDefault="006D356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-261620</wp:posOffset>
            </wp:positionV>
            <wp:extent cx="490855" cy="61214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4435" w:rsidRDefault="00DF443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F4435">
        <w:trPr>
          <w:trHeight w:val="2835"/>
        </w:trPr>
        <w:tc>
          <w:tcPr>
            <w:tcW w:w="9396" w:type="dxa"/>
          </w:tcPr>
          <w:p w:rsidR="00DF4435" w:rsidRDefault="006D3566">
            <w:pPr>
              <w:widowControl w:val="0"/>
              <w:spacing w:after="0" w:line="240" w:lineRule="auto"/>
              <w:ind w:left="-142" w:right="-1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ФЕДЕРАЛЬНАЯ СЛУЖБА ГОСУДАРСТВЕННОЙ СТАТИСТИКИ</w:t>
            </w:r>
          </w:p>
          <w:p w:rsidR="00DF4435" w:rsidRDefault="006D3566">
            <w:pPr>
              <w:widowControl w:val="0"/>
              <w:spacing w:after="120" w:line="240" w:lineRule="auto"/>
              <w:ind w:left="-142" w:right="-12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(РОССТАТ)</w:t>
            </w:r>
          </w:p>
          <w:p w:rsidR="00DF4435" w:rsidRDefault="006D3566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ТЕРРИТОРИАЛЬНЫЙ ОРГАН ФЕДЕРАЛЬНОЙ СЛУЖБЫ </w:t>
            </w:r>
          </w:p>
          <w:p w:rsidR="00DF4435" w:rsidRDefault="006D3566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ГОСУДАРСТВЕННОЙ СТАТИСТИКИ ПО РЕСПУБЛИКЕ ДАГЕСТАН</w:t>
            </w:r>
          </w:p>
          <w:p w:rsidR="00DF4435" w:rsidRDefault="006D3566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(ДАГЕСТАНСТАТ)</w:t>
            </w:r>
          </w:p>
          <w:p w:rsidR="00DF4435" w:rsidRDefault="00DF4435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hAnsi="Times New Roman"/>
                <w:sz w:val="28"/>
              </w:rPr>
            </w:pPr>
          </w:p>
          <w:p w:rsidR="00DF4435" w:rsidRDefault="006D3566">
            <w:pPr>
              <w:tabs>
                <w:tab w:val="left" w:pos="1080"/>
              </w:tabs>
              <w:spacing w:after="0" w:line="240" w:lineRule="auto"/>
              <w:ind w:left="-142" w:right="-126"/>
              <w:rPr>
                <w:rFonts w:ascii="Times New Roman" w:hAnsi="Times New Roman"/>
                <w:b/>
                <w:spacing w:val="60"/>
                <w:sz w:val="34"/>
              </w:rPr>
            </w:pPr>
            <w:r>
              <w:rPr>
                <w:rFonts w:ascii="Times New Roman" w:hAnsi="Times New Roman"/>
                <w:spacing w:val="60"/>
                <w:sz w:val="34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pacing w:val="60"/>
                <w:sz w:val="34"/>
              </w:rPr>
              <w:t>ПРИКАЗ</w:t>
            </w:r>
          </w:p>
          <w:p w:rsidR="00DF4435" w:rsidRDefault="00DF4435">
            <w:pPr>
              <w:tabs>
                <w:tab w:val="left" w:pos="1080"/>
              </w:tabs>
              <w:spacing w:after="0" w:line="240" w:lineRule="auto"/>
              <w:ind w:left="-142" w:right="-126"/>
              <w:rPr>
                <w:rFonts w:ascii="Times New Roman" w:hAnsi="Times New Roman"/>
                <w:b/>
                <w:spacing w:val="60"/>
                <w:sz w:val="34"/>
              </w:rPr>
            </w:pPr>
          </w:p>
          <w:p w:rsidR="00DF4435" w:rsidRDefault="006D3566" w:rsidP="00F30B0D">
            <w:pPr>
              <w:tabs>
                <w:tab w:val="left" w:pos="1080"/>
              </w:tabs>
              <w:spacing w:after="0" w:line="240" w:lineRule="auto"/>
              <w:ind w:right="-188"/>
              <w:rPr>
                <w:rFonts w:ascii="Times New Roman" w:hAnsi="Times New Roman"/>
                <w:spacing w:val="60"/>
                <w:sz w:val="30"/>
              </w:rPr>
            </w:pPr>
            <w:r>
              <w:rPr>
                <w:rFonts w:ascii="Times New Roman CYR" w:hAnsi="Times New Roman CYR"/>
                <w:sz w:val="24"/>
              </w:rPr>
              <w:t xml:space="preserve">       </w:t>
            </w:r>
            <w:r w:rsidR="00473A65">
              <w:rPr>
                <w:rFonts w:ascii="Times New Roman CYR" w:hAnsi="Times New Roman CYR"/>
                <w:sz w:val="24"/>
              </w:rPr>
              <w:t xml:space="preserve"> </w:t>
            </w:r>
            <w:r w:rsidR="00077C12">
              <w:rPr>
                <w:rFonts w:ascii="Times New Roman CYR" w:hAnsi="Times New Roman CYR"/>
                <w:sz w:val="24"/>
              </w:rPr>
              <w:t>29</w:t>
            </w:r>
            <w:r w:rsidR="003F1B83">
              <w:rPr>
                <w:rFonts w:ascii="Times New Roman CYR" w:hAnsi="Times New Roman CYR"/>
                <w:sz w:val="24"/>
              </w:rPr>
              <w:t xml:space="preserve"> декабря</w:t>
            </w:r>
            <w:r>
              <w:rPr>
                <w:rFonts w:ascii="Times New Roman CYR" w:hAnsi="Times New Roman CYR"/>
                <w:sz w:val="24"/>
              </w:rPr>
              <w:t>.202</w:t>
            </w:r>
            <w:r w:rsidR="00077C12">
              <w:rPr>
                <w:rFonts w:ascii="Times New Roman CYR" w:hAnsi="Times New Roman CYR"/>
                <w:sz w:val="24"/>
              </w:rPr>
              <w:t>2</w:t>
            </w:r>
            <w:r>
              <w:rPr>
                <w:rFonts w:ascii="Times New Roman CYR" w:hAnsi="Times New Roman CYR"/>
                <w:sz w:val="24"/>
              </w:rPr>
              <w:t xml:space="preserve">г.                           </w:t>
            </w:r>
            <w:proofErr w:type="spellStart"/>
            <w:r>
              <w:rPr>
                <w:rFonts w:ascii="Times New Roman CYR" w:hAnsi="Times New Roman CYR"/>
                <w:sz w:val="20"/>
              </w:rPr>
              <w:t>г.</w:t>
            </w:r>
            <w:r>
              <w:rPr>
                <w:rFonts w:ascii="Times New Roman CYR" w:hAnsi="Times New Roman CYR"/>
                <w:sz w:val="24"/>
              </w:rPr>
              <w:t>Махачкала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                                                 № </w:t>
            </w:r>
            <w:r w:rsidR="00077C12">
              <w:rPr>
                <w:rFonts w:ascii="Times New Roman CYR" w:hAnsi="Times New Roman CYR"/>
                <w:sz w:val="24"/>
              </w:rPr>
              <w:t>___</w:t>
            </w:r>
            <w:r w:rsidR="003F1B83">
              <w:rPr>
                <w:rFonts w:ascii="Times New Roman CYR" w:hAnsi="Times New Roman CYR"/>
                <w:sz w:val="24"/>
              </w:rPr>
              <w:t>_</w:t>
            </w:r>
          </w:p>
        </w:tc>
      </w:tr>
    </w:tbl>
    <w:p w:rsidR="00DF4435" w:rsidRDefault="00DF443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DF4435" w:rsidRDefault="00DF443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DF4435" w:rsidRDefault="006D35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</w:t>
      </w:r>
      <w:r w:rsidR="00077C1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r w:rsidR="00077C12">
        <w:rPr>
          <w:rFonts w:ascii="Times New Roman" w:hAnsi="Times New Roman"/>
          <w:b/>
          <w:sz w:val="28"/>
        </w:rPr>
        <w:t>составе коллегии Территориального</w:t>
      </w:r>
      <w:r>
        <w:rPr>
          <w:rFonts w:ascii="Times New Roman" w:hAnsi="Times New Roman"/>
          <w:b/>
          <w:sz w:val="28"/>
        </w:rPr>
        <w:t xml:space="preserve"> органа Федеральной службы государственной статистики </w:t>
      </w:r>
    </w:p>
    <w:p w:rsidR="00DF4435" w:rsidRDefault="006D35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Республике Дагестан  </w:t>
      </w:r>
    </w:p>
    <w:p w:rsidR="00DF4435" w:rsidRDefault="00DF443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8A4740" w:rsidRDefault="006D3566" w:rsidP="004E349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490">
        <w:rPr>
          <w:rFonts w:ascii="Times New Roman" w:hAnsi="Times New Roman"/>
          <w:sz w:val="28"/>
          <w:szCs w:val="28"/>
        </w:rPr>
        <w:t>В</w:t>
      </w:r>
      <w:r w:rsidR="00077C12">
        <w:rPr>
          <w:rFonts w:ascii="Times New Roman" w:hAnsi="Times New Roman"/>
          <w:sz w:val="28"/>
          <w:szCs w:val="28"/>
        </w:rPr>
        <w:t xml:space="preserve"> связи с изменением структуры и штатного расписания</w:t>
      </w:r>
      <w:r w:rsidR="00077C12" w:rsidRPr="004E3490">
        <w:rPr>
          <w:rFonts w:ascii="Times New Roman" w:hAnsi="Times New Roman"/>
          <w:sz w:val="28"/>
          <w:szCs w:val="28"/>
        </w:rPr>
        <w:t xml:space="preserve"> приказ</w:t>
      </w:r>
      <w:r w:rsidRPr="004E34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3490">
        <w:rPr>
          <w:rFonts w:ascii="Times New Roman" w:hAnsi="Times New Roman"/>
          <w:sz w:val="28"/>
          <w:szCs w:val="28"/>
        </w:rPr>
        <w:t>Дагестанстата</w:t>
      </w:r>
      <w:proofErr w:type="spellEnd"/>
      <w:r w:rsidRPr="004E3490">
        <w:rPr>
          <w:rFonts w:ascii="Times New Roman" w:hAnsi="Times New Roman"/>
          <w:sz w:val="28"/>
          <w:szCs w:val="28"/>
        </w:rPr>
        <w:t xml:space="preserve"> от </w:t>
      </w:r>
      <w:r w:rsidR="0040370B" w:rsidRPr="004E3490">
        <w:rPr>
          <w:rFonts w:ascii="Times New Roman" w:hAnsi="Times New Roman"/>
          <w:sz w:val="28"/>
          <w:szCs w:val="28"/>
        </w:rPr>
        <w:t>2</w:t>
      </w:r>
      <w:r w:rsidR="00077C12">
        <w:rPr>
          <w:rFonts w:ascii="Times New Roman" w:hAnsi="Times New Roman"/>
          <w:sz w:val="28"/>
          <w:szCs w:val="28"/>
        </w:rPr>
        <w:t>9</w:t>
      </w:r>
      <w:r w:rsidRPr="004E3490">
        <w:rPr>
          <w:rFonts w:ascii="Times New Roman" w:hAnsi="Times New Roman"/>
          <w:sz w:val="28"/>
          <w:szCs w:val="28"/>
        </w:rPr>
        <w:t>.</w:t>
      </w:r>
      <w:r w:rsidR="00077C12">
        <w:rPr>
          <w:rFonts w:ascii="Times New Roman" w:hAnsi="Times New Roman"/>
          <w:sz w:val="28"/>
          <w:szCs w:val="28"/>
        </w:rPr>
        <w:t>09</w:t>
      </w:r>
      <w:r w:rsidRPr="004E3490">
        <w:rPr>
          <w:rFonts w:ascii="Times New Roman" w:hAnsi="Times New Roman"/>
          <w:sz w:val="28"/>
          <w:szCs w:val="28"/>
        </w:rPr>
        <w:t>.20</w:t>
      </w:r>
      <w:r w:rsidR="0040370B" w:rsidRPr="004E3490">
        <w:rPr>
          <w:rFonts w:ascii="Times New Roman" w:hAnsi="Times New Roman"/>
          <w:sz w:val="28"/>
          <w:szCs w:val="28"/>
        </w:rPr>
        <w:t>2</w:t>
      </w:r>
      <w:r w:rsidR="00077C12">
        <w:rPr>
          <w:rFonts w:ascii="Times New Roman" w:hAnsi="Times New Roman"/>
          <w:sz w:val="28"/>
          <w:szCs w:val="28"/>
        </w:rPr>
        <w:t>2</w:t>
      </w:r>
      <w:r w:rsidRPr="004E3490">
        <w:rPr>
          <w:rFonts w:ascii="Times New Roman" w:hAnsi="Times New Roman"/>
          <w:sz w:val="28"/>
          <w:szCs w:val="28"/>
        </w:rPr>
        <w:t xml:space="preserve"> г. № </w:t>
      </w:r>
      <w:proofErr w:type="gramStart"/>
      <w:r w:rsidR="00077C12">
        <w:rPr>
          <w:rFonts w:ascii="Times New Roman" w:hAnsi="Times New Roman"/>
          <w:sz w:val="28"/>
          <w:szCs w:val="28"/>
        </w:rPr>
        <w:t>70</w:t>
      </w:r>
      <w:r w:rsidRPr="004E3490">
        <w:rPr>
          <w:rFonts w:ascii="Times New Roman" w:hAnsi="Times New Roman"/>
          <w:sz w:val="28"/>
          <w:szCs w:val="28"/>
        </w:rPr>
        <w:t xml:space="preserve"> </w:t>
      </w:r>
      <w:r w:rsidR="006A2943">
        <w:rPr>
          <w:rFonts w:ascii="Times New Roman" w:hAnsi="Times New Roman"/>
          <w:sz w:val="28"/>
          <w:szCs w:val="28"/>
        </w:rPr>
        <w:t xml:space="preserve"> </w:t>
      </w:r>
      <w:r w:rsidR="00077C12" w:rsidRPr="006A2943">
        <w:rPr>
          <w:rFonts w:ascii="Times New Roman" w:hAnsi="Times New Roman"/>
          <w:sz w:val="28"/>
          <w:szCs w:val="28"/>
        </w:rPr>
        <w:t>п</w:t>
      </w:r>
      <w:proofErr w:type="gramEnd"/>
      <w:r w:rsidR="006A2943">
        <w:rPr>
          <w:rFonts w:ascii="Times New Roman" w:hAnsi="Times New Roman"/>
          <w:sz w:val="28"/>
          <w:szCs w:val="28"/>
        </w:rPr>
        <w:t xml:space="preserve"> </w:t>
      </w:r>
      <w:r w:rsidR="00077C12" w:rsidRPr="006A2943">
        <w:rPr>
          <w:rFonts w:ascii="Times New Roman" w:hAnsi="Times New Roman"/>
          <w:sz w:val="28"/>
          <w:szCs w:val="28"/>
        </w:rPr>
        <w:t>р</w:t>
      </w:r>
      <w:r w:rsidR="006A2943">
        <w:rPr>
          <w:rFonts w:ascii="Times New Roman" w:hAnsi="Times New Roman"/>
          <w:sz w:val="28"/>
          <w:szCs w:val="28"/>
        </w:rPr>
        <w:t xml:space="preserve"> </w:t>
      </w:r>
      <w:r w:rsidR="00077C12" w:rsidRPr="006A2943">
        <w:rPr>
          <w:rFonts w:ascii="Times New Roman" w:hAnsi="Times New Roman"/>
          <w:sz w:val="28"/>
          <w:szCs w:val="28"/>
        </w:rPr>
        <w:t>и</w:t>
      </w:r>
      <w:r w:rsidR="006A2943">
        <w:rPr>
          <w:rFonts w:ascii="Times New Roman" w:hAnsi="Times New Roman"/>
          <w:sz w:val="28"/>
          <w:szCs w:val="28"/>
        </w:rPr>
        <w:t xml:space="preserve"> </w:t>
      </w:r>
      <w:r w:rsidR="00077C12" w:rsidRPr="006A2943">
        <w:rPr>
          <w:rFonts w:ascii="Times New Roman" w:hAnsi="Times New Roman"/>
          <w:sz w:val="28"/>
          <w:szCs w:val="28"/>
        </w:rPr>
        <w:t>к</w:t>
      </w:r>
      <w:r w:rsidR="006A2943">
        <w:rPr>
          <w:rFonts w:ascii="Times New Roman" w:hAnsi="Times New Roman"/>
          <w:sz w:val="28"/>
          <w:szCs w:val="28"/>
        </w:rPr>
        <w:t xml:space="preserve"> </w:t>
      </w:r>
      <w:r w:rsidR="00077C12" w:rsidRPr="006A2943">
        <w:rPr>
          <w:rFonts w:ascii="Times New Roman" w:hAnsi="Times New Roman"/>
          <w:sz w:val="28"/>
          <w:szCs w:val="28"/>
        </w:rPr>
        <w:t>а</w:t>
      </w:r>
      <w:r w:rsidR="006A2943">
        <w:rPr>
          <w:rFonts w:ascii="Times New Roman" w:hAnsi="Times New Roman"/>
          <w:sz w:val="28"/>
          <w:szCs w:val="28"/>
        </w:rPr>
        <w:t xml:space="preserve"> </w:t>
      </w:r>
      <w:r w:rsidR="00077C12" w:rsidRPr="006A2943">
        <w:rPr>
          <w:rFonts w:ascii="Times New Roman" w:hAnsi="Times New Roman"/>
          <w:sz w:val="28"/>
          <w:szCs w:val="28"/>
        </w:rPr>
        <w:t>з</w:t>
      </w:r>
      <w:r w:rsidR="006A2943">
        <w:rPr>
          <w:rFonts w:ascii="Times New Roman" w:hAnsi="Times New Roman"/>
          <w:sz w:val="28"/>
          <w:szCs w:val="28"/>
        </w:rPr>
        <w:t xml:space="preserve"> </w:t>
      </w:r>
      <w:r w:rsidR="00077C12" w:rsidRPr="006A2943">
        <w:rPr>
          <w:rFonts w:ascii="Times New Roman" w:hAnsi="Times New Roman"/>
          <w:sz w:val="28"/>
          <w:szCs w:val="28"/>
        </w:rPr>
        <w:t>ы</w:t>
      </w:r>
      <w:r w:rsidR="006A2943">
        <w:rPr>
          <w:rFonts w:ascii="Times New Roman" w:hAnsi="Times New Roman"/>
          <w:sz w:val="28"/>
          <w:szCs w:val="28"/>
        </w:rPr>
        <w:t xml:space="preserve"> </w:t>
      </w:r>
      <w:r w:rsidR="00077C12" w:rsidRPr="006A2943">
        <w:rPr>
          <w:rFonts w:ascii="Times New Roman" w:hAnsi="Times New Roman"/>
          <w:sz w:val="28"/>
          <w:szCs w:val="28"/>
        </w:rPr>
        <w:t>в</w:t>
      </w:r>
      <w:r w:rsidR="006A2943">
        <w:rPr>
          <w:rFonts w:ascii="Times New Roman" w:hAnsi="Times New Roman"/>
          <w:sz w:val="28"/>
          <w:szCs w:val="28"/>
        </w:rPr>
        <w:t xml:space="preserve"> </w:t>
      </w:r>
      <w:r w:rsidR="00077C12" w:rsidRPr="006A2943">
        <w:rPr>
          <w:rFonts w:ascii="Times New Roman" w:hAnsi="Times New Roman"/>
          <w:sz w:val="28"/>
          <w:szCs w:val="28"/>
        </w:rPr>
        <w:t>а</w:t>
      </w:r>
      <w:r w:rsidR="006A2943">
        <w:rPr>
          <w:rFonts w:ascii="Times New Roman" w:hAnsi="Times New Roman"/>
          <w:sz w:val="28"/>
          <w:szCs w:val="28"/>
        </w:rPr>
        <w:t xml:space="preserve"> </w:t>
      </w:r>
      <w:r w:rsidR="00077C12" w:rsidRPr="006A2943">
        <w:rPr>
          <w:rFonts w:ascii="Times New Roman" w:hAnsi="Times New Roman"/>
          <w:sz w:val="28"/>
          <w:szCs w:val="28"/>
        </w:rPr>
        <w:t>ю</w:t>
      </w:r>
      <w:r w:rsidRPr="004E3490">
        <w:rPr>
          <w:rFonts w:ascii="Times New Roman" w:hAnsi="Times New Roman"/>
          <w:sz w:val="28"/>
          <w:szCs w:val="28"/>
        </w:rPr>
        <w:t xml:space="preserve">: </w:t>
      </w:r>
    </w:p>
    <w:p w:rsidR="008A4740" w:rsidRDefault="008A4740" w:rsidP="008676EE">
      <w:pPr>
        <w:pStyle w:val="ae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B83">
        <w:rPr>
          <w:rFonts w:ascii="Times New Roman" w:hAnsi="Times New Roman"/>
          <w:sz w:val="28"/>
          <w:szCs w:val="28"/>
        </w:rPr>
        <w:t>Утвердить с 09 января 2023 года обновлённый состав коллегии согласно приложению (прилагается)</w:t>
      </w:r>
    </w:p>
    <w:p w:rsidR="00726B85" w:rsidRPr="003F1B83" w:rsidRDefault="00255F9B" w:rsidP="00726B85">
      <w:pPr>
        <w:pStyle w:val="ae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</w:t>
      </w:r>
      <w:r w:rsidR="003F1B83">
        <w:rPr>
          <w:rFonts w:ascii="Times New Roman" w:hAnsi="Times New Roman"/>
          <w:sz w:val="28"/>
          <w:szCs w:val="28"/>
        </w:rPr>
        <w:t xml:space="preserve"> утратившим силу приказы </w:t>
      </w:r>
      <w:proofErr w:type="spellStart"/>
      <w:r w:rsidR="003F1B83">
        <w:rPr>
          <w:rFonts w:ascii="Times New Roman" w:hAnsi="Times New Roman"/>
          <w:sz w:val="28"/>
          <w:szCs w:val="28"/>
        </w:rPr>
        <w:t>Дагестанстата</w:t>
      </w:r>
      <w:proofErr w:type="spellEnd"/>
      <w:r w:rsidR="003F1B83">
        <w:rPr>
          <w:rFonts w:ascii="Times New Roman" w:hAnsi="Times New Roman"/>
          <w:sz w:val="28"/>
          <w:szCs w:val="28"/>
        </w:rPr>
        <w:t xml:space="preserve">: </w:t>
      </w:r>
      <w:r w:rsidR="008676EE">
        <w:rPr>
          <w:rFonts w:ascii="Times New Roman" w:hAnsi="Times New Roman"/>
          <w:sz w:val="28"/>
          <w:szCs w:val="28"/>
        </w:rPr>
        <w:t>от 04.08.2021г. №</w:t>
      </w:r>
      <w:r>
        <w:rPr>
          <w:rFonts w:ascii="Times New Roman" w:hAnsi="Times New Roman"/>
          <w:sz w:val="28"/>
          <w:szCs w:val="28"/>
        </w:rPr>
        <w:t>55</w:t>
      </w:r>
      <w:r w:rsidR="008676EE">
        <w:rPr>
          <w:rFonts w:ascii="Times New Roman" w:hAnsi="Times New Roman"/>
          <w:sz w:val="28"/>
          <w:szCs w:val="28"/>
        </w:rPr>
        <w:t xml:space="preserve"> «О внесении изменений в состав коллегии Территориального органа Федеральной службы государственной статистики по Республике Дагестан»</w:t>
      </w:r>
      <w:r w:rsidR="00A030F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от 27.11.2020г. №</w:t>
      </w:r>
      <w:r w:rsidR="00A03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 «О внесении изменений в состав коллегии Территориального органа Федеральной службы государственной статистики по Республике Дагестан»</w:t>
      </w:r>
      <w:r w:rsidR="00A030F2">
        <w:rPr>
          <w:rFonts w:ascii="Times New Roman" w:hAnsi="Times New Roman"/>
          <w:sz w:val="28"/>
          <w:szCs w:val="28"/>
        </w:rPr>
        <w:t>;</w:t>
      </w:r>
      <w:r w:rsidR="00726B85">
        <w:rPr>
          <w:rFonts w:ascii="Times New Roman" w:hAnsi="Times New Roman"/>
          <w:sz w:val="28"/>
          <w:szCs w:val="28"/>
        </w:rPr>
        <w:t xml:space="preserve"> от 03.06.2019г. №51 «О внесении изменений в состав коллегии Территориального органа Федеральной службы государственной статистики по Республике Дагестан»</w:t>
      </w:r>
      <w:r w:rsidR="00A030F2">
        <w:rPr>
          <w:rFonts w:ascii="Times New Roman" w:hAnsi="Times New Roman"/>
          <w:sz w:val="28"/>
          <w:szCs w:val="28"/>
        </w:rPr>
        <w:t xml:space="preserve">; от 03.12.2018г. № 104 «Об утверждении состава коллегии </w:t>
      </w:r>
      <w:proofErr w:type="spellStart"/>
      <w:r w:rsidR="00A030F2">
        <w:rPr>
          <w:rFonts w:ascii="Times New Roman" w:hAnsi="Times New Roman"/>
          <w:sz w:val="28"/>
          <w:szCs w:val="28"/>
        </w:rPr>
        <w:t>Дагестанстата</w:t>
      </w:r>
      <w:proofErr w:type="spellEnd"/>
      <w:r w:rsidR="00A030F2">
        <w:rPr>
          <w:rFonts w:ascii="Times New Roman" w:hAnsi="Times New Roman"/>
          <w:sz w:val="28"/>
          <w:szCs w:val="28"/>
        </w:rPr>
        <w:t>»</w:t>
      </w:r>
    </w:p>
    <w:p w:rsidR="00255F9B" w:rsidRPr="001A30B6" w:rsidRDefault="001A30B6" w:rsidP="001A3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39"/>
        <w:gridCol w:w="5708"/>
      </w:tblGrid>
      <w:tr w:rsidR="00DF4435" w:rsidRPr="004E3490" w:rsidTr="001A30B6">
        <w:tc>
          <w:tcPr>
            <w:tcW w:w="3539" w:type="dxa"/>
          </w:tcPr>
          <w:p w:rsidR="00DF4435" w:rsidRPr="004E3490" w:rsidRDefault="00DF4435" w:rsidP="0007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</w:tcPr>
          <w:p w:rsidR="00DF4435" w:rsidRPr="004E3490" w:rsidRDefault="00DF4435" w:rsidP="004E3490">
            <w:pPr>
              <w:spacing w:after="0"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4435" w:rsidRDefault="006D3566">
      <w:pPr>
        <w:spacing w:after="0" w:line="312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Руководитель                                                                 </w:t>
      </w:r>
      <w:r w:rsidR="006A2943">
        <w:rPr>
          <w:rFonts w:ascii="Times New Roman" w:hAnsi="Times New Roman"/>
          <w:b/>
          <w:sz w:val="28"/>
        </w:rPr>
        <w:t xml:space="preserve">               </w:t>
      </w:r>
      <w:r>
        <w:rPr>
          <w:rFonts w:ascii="Times New Roman" w:hAnsi="Times New Roman"/>
          <w:b/>
          <w:sz w:val="28"/>
        </w:rPr>
        <w:t xml:space="preserve"> </w:t>
      </w:r>
      <w:r w:rsidR="006A2943">
        <w:rPr>
          <w:rFonts w:ascii="Times New Roman" w:hAnsi="Times New Roman"/>
          <w:b/>
          <w:sz w:val="28"/>
        </w:rPr>
        <w:t xml:space="preserve">   </w:t>
      </w:r>
      <w:proofErr w:type="spellStart"/>
      <w:r w:rsidR="008A4740">
        <w:rPr>
          <w:rFonts w:ascii="Times New Roman" w:hAnsi="Times New Roman"/>
          <w:b/>
          <w:sz w:val="28"/>
        </w:rPr>
        <w:t>А.З.Рустамов</w:t>
      </w:r>
      <w:proofErr w:type="spellEnd"/>
    </w:p>
    <w:p w:rsidR="00DF4435" w:rsidRDefault="00DF4435">
      <w:pPr>
        <w:spacing w:after="0" w:line="240" w:lineRule="auto"/>
        <w:ind w:right="850"/>
        <w:jc w:val="right"/>
        <w:rPr>
          <w:rFonts w:ascii="Times New Roman" w:hAnsi="Times New Roman"/>
          <w:sz w:val="28"/>
        </w:rPr>
      </w:pPr>
    </w:p>
    <w:p w:rsidR="00077CA9" w:rsidRDefault="00077CA9">
      <w:pPr>
        <w:spacing w:after="0" w:line="240" w:lineRule="auto"/>
        <w:ind w:right="850"/>
        <w:jc w:val="right"/>
        <w:rPr>
          <w:rFonts w:ascii="Times New Roman" w:hAnsi="Times New Roman"/>
          <w:sz w:val="28"/>
        </w:rPr>
      </w:pPr>
    </w:p>
    <w:p w:rsidR="006A2943" w:rsidRDefault="006A2943">
      <w:pPr>
        <w:spacing w:after="0" w:line="240" w:lineRule="auto"/>
        <w:ind w:right="850"/>
        <w:jc w:val="right"/>
        <w:rPr>
          <w:rFonts w:ascii="Times New Roman" w:hAnsi="Times New Roman"/>
          <w:sz w:val="26"/>
          <w:szCs w:val="26"/>
        </w:rPr>
      </w:pPr>
    </w:p>
    <w:p w:rsidR="00DF4435" w:rsidRPr="001A30B6" w:rsidRDefault="008A4740">
      <w:pPr>
        <w:spacing w:after="0" w:line="240" w:lineRule="auto"/>
        <w:ind w:right="850"/>
        <w:jc w:val="right"/>
        <w:rPr>
          <w:rFonts w:ascii="Times New Roman" w:hAnsi="Times New Roman"/>
          <w:sz w:val="26"/>
          <w:szCs w:val="26"/>
        </w:rPr>
      </w:pPr>
      <w:r w:rsidRPr="001A30B6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DF4435" w:rsidRPr="001A30B6" w:rsidRDefault="008A474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A30B6">
        <w:rPr>
          <w:rFonts w:ascii="Times New Roman" w:hAnsi="Times New Roman"/>
          <w:sz w:val="26"/>
          <w:szCs w:val="26"/>
        </w:rPr>
        <w:t xml:space="preserve">к приказу </w:t>
      </w:r>
      <w:proofErr w:type="spellStart"/>
      <w:r w:rsidRPr="001A30B6">
        <w:rPr>
          <w:rFonts w:ascii="Times New Roman" w:hAnsi="Times New Roman"/>
          <w:sz w:val="26"/>
          <w:szCs w:val="26"/>
        </w:rPr>
        <w:t>Дагестанстата</w:t>
      </w:r>
      <w:proofErr w:type="spellEnd"/>
      <w:r w:rsidR="006D3566" w:rsidRPr="001A30B6">
        <w:rPr>
          <w:rFonts w:ascii="Times New Roman" w:hAnsi="Times New Roman"/>
          <w:sz w:val="26"/>
          <w:szCs w:val="26"/>
        </w:rPr>
        <w:t xml:space="preserve"> </w:t>
      </w:r>
    </w:p>
    <w:p w:rsidR="00DF4435" w:rsidRPr="001A30B6" w:rsidRDefault="006D3566">
      <w:pPr>
        <w:spacing w:after="0" w:line="240" w:lineRule="auto"/>
        <w:ind w:right="141"/>
        <w:jc w:val="center"/>
        <w:rPr>
          <w:rFonts w:ascii="Times New Roman" w:hAnsi="Times New Roman"/>
          <w:sz w:val="26"/>
          <w:szCs w:val="26"/>
        </w:rPr>
      </w:pPr>
      <w:r w:rsidRPr="001A30B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="00D42B2B" w:rsidRPr="001A30B6">
        <w:rPr>
          <w:rFonts w:ascii="Times New Roman" w:hAnsi="Times New Roman"/>
          <w:sz w:val="26"/>
          <w:szCs w:val="26"/>
        </w:rPr>
        <w:t xml:space="preserve">          </w:t>
      </w:r>
      <w:r w:rsidRPr="001A30B6">
        <w:rPr>
          <w:rFonts w:ascii="Times New Roman" w:hAnsi="Times New Roman"/>
          <w:sz w:val="26"/>
          <w:szCs w:val="26"/>
        </w:rPr>
        <w:t xml:space="preserve"> от </w:t>
      </w:r>
      <w:r w:rsidR="008A4740" w:rsidRPr="001A30B6">
        <w:rPr>
          <w:rFonts w:ascii="Times New Roman" w:hAnsi="Times New Roman"/>
          <w:sz w:val="26"/>
          <w:szCs w:val="26"/>
        </w:rPr>
        <w:t>29</w:t>
      </w:r>
      <w:r w:rsidRPr="001A30B6">
        <w:rPr>
          <w:rFonts w:ascii="Times New Roman" w:hAnsi="Times New Roman"/>
          <w:sz w:val="26"/>
          <w:szCs w:val="26"/>
        </w:rPr>
        <w:t>.</w:t>
      </w:r>
      <w:r w:rsidR="008A4740" w:rsidRPr="001A30B6">
        <w:rPr>
          <w:rFonts w:ascii="Times New Roman" w:hAnsi="Times New Roman"/>
          <w:sz w:val="26"/>
          <w:szCs w:val="26"/>
        </w:rPr>
        <w:t>12</w:t>
      </w:r>
      <w:r w:rsidRPr="001A30B6">
        <w:rPr>
          <w:rFonts w:ascii="Times New Roman" w:hAnsi="Times New Roman"/>
          <w:sz w:val="26"/>
          <w:szCs w:val="26"/>
        </w:rPr>
        <w:t>.202</w:t>
      </w:r>
      <w:r w:rsidR="008A4740" w:rsidRPr="001A30B6">
        <w:rPr>
          <w:rFonts w:ascii="Times New Roman" w:hAnsi="Times New Roman"/>
          <w:sz w:val="26"/>
          <w:szCs w:val="26"/>
        </w:rPr>
        <w:t>2</w:t>
      </w:r>
      <w:r w:rsidRPr="001A30B6">
        <w:rPr>
          <w:rFonts w:ascii="Times New Roman" w:hAnsi="Times New Roman"/>
          <w:sz w:val="26"/>
          <w:szCs w:val="26"/>
        </w:rPr>
        <w:t xml:space="preserve">г. № </w:t>
      </w:r>
    </w:p>
    <w:p w:rsidR="00DF4435" w:rsidRPr="001A30B6" w:rsidRDefault="00DF4435">
      <w:pPr>
        <w:spacing w:after="0" w:line="240" w:lineRule="auto"/>
        <w:ind w:right="141"/>
        <w:jc w:val="center"/>
        <w:rPr>
          <w:rFonts w:ascii="Times New Roman" w:hAnsi="Times New Roman"/>
          <w:sz w:val="26"/>
          <w:szCs w:val="26"/>
        </w:rPr>
      </w:pPr>
    </w:p>
    <w:p w:rsidR="00DF4435" w:rsidRPr="004B5404" w:rsidRDefault="006D35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5404">
        <w:rPr>
          <w:rFonts w:ascii="Times New Roman" w:hAnsi="Times New Roman"/>
          <w:b/>
          <w:sz w:val="24"/>
          <w:szCs w:val="24"/>
        </w:rPr>
        <w:t xml:space="preserve">Состав </w:t>
      </w:r>
      <w:r w:rsidR="001A30B6" w:rsidRPr="004B5404">
        <w:rPr>
          <w:rFonts w:ascii="Times New Roman" w:hAnsi="Times New Roman"/>
          <w:b/>
          <w:sz w:val="24"/>
          <w:szCs w:val="24"/>
        </w:rPr>
        <w:t>коллегии Территориального</w:t>
      </w:r>
      <w:r w:rsidRPr="004B5404">
        <w:rPr>
          <w:rFonts w:ascii="Times New Roman" w:hAnsi="Times New Roman"/>
          <w:b/>
          <w:sz w:val="24"/>
          <w:szCs w:val="24"/>
        </w:rPr>
        <w:t xml:space="preserve"> орган</w:t>
      </w:r>
      <w:r w:rsidR="001A30B6" w:rsidRPr="004B5404">
        <w:rPr>
          <w:rFonts w:ascii="Times New Roman" w:hAnsi="Times New Roman"/>
          <w:b/>
          <w:sz w:val="24"/>
          <w:szCs w:val="24"/>
        </w:rPr>
        <w:t>а</w:t>
      </w:r>
      <w:r w:rsidRPr="004B5404">
        <w:rPr>
          <w:rFonts w:ascii="Times New Roman" w:hAnsi="Times New Roman"/>
          <w:b/>
          <w:sz w:val="24"/>
          <w:szCs w:val="24"/>
        </w:rPr>
        <w:t xml:space="preserve"> Федеральной службы государственной статистики по Республике Дагестан  </w:t>
      </w:r>
    </w:p>
    <w:p w:rsidR="00DF4435" w:rsidRPr="004B5404" w:rsidRDefault="006D3566">
      <w:pPr>
        <w:tabs>
          <w:tab w:val="left" w:pos="7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5404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2"/>
        <w:gridCol w:w="4817"/>
      </w:tblGrid>
      <w:tr w:rsidR="00DF4435" w:rsidRPr="004B5404">
        <w:tc>
          <w:tcPr>
            <w:tcW w:w="4822" w:type="dxa"/>
          </w:tcPr>
          <w:p w:rsidR="00DF4435" w:rsidRPr="004B5404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5404">
              <w:rPr>
                <w:rFonts w:ascii="Times New Roman" w:hAnsi="Times New Roman"/>
                <w:b/>
                <w:sz w:val="24"/>
                <w:szCs w:val="24"/>
              </w:rPr>
              <w:t>Председатель коллегии</w:t>
            </w:r>
          </w:p>
          <w:p w:rsidR="00DF4435" w:rsidRPr="004B5404" w:rsidRDefault="008A4740" w:rsidP="006D3566">
            <w:pPr>
              <w:tabs>
                <w:tab w:val="left" w:pos="0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 xml:space="preserve">Рустамов Арсен </w:t>
            </w:r>
            <w:proofErr w:type="spellStart"/>
            <w:r w:rsidRPr="004B5404">
              <w:rPr>
                <w:rFonts w:ascii="Times New Roman" w:hAnsi="Times New Roman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5101" w:type="dxa"/>
          </w:tcPr>
          <w:p w:rsidR="00DF4435" w:rsidRPr="004B5404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>Руководитель территориального органа Федеральной службы государственной статистики по Республике Дагестан</w:t>
            </w:r>
          </w:p>
        </w:tc>
      </w:tr>
      <w:tr w:rsidR="00DF4435" w:rsidRPr="004B5404">
        <w:tc>
          <w:tcPr>
            <w:tcW w:w="4822" w:type="dxa"/>
          </w:tcPr>
          <w:p w:rsidR="00DF4435" w:rsidRPr="004B5404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b/>
                <w:sz w:val="24"/>
                <w:szCs w:val="24"/>
              </w:rPr>
              <w:t>Члены коллегии</w:t>
            </w:r>
            <w:r w:rsidRPr="004B540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01" w:type="dxa"/>
          </w:tcPr>
          <w:p w:rsidR="00DF4435" w:rsidRPr="004B5404" w:rsidRDefault="00DF4435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435" w:rsidRPr="004B5404">
        <w:tc>
          <w:tcPr>
            <w:tcW w:w="4822" w:type="dxa"/>
          </w:tcPr>
          <w:p w:rsidR="00DF4435" w:rsidRPr="004B5404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404">
              <w:rPr>
                <w:rFonts w:ascii="Times New Roman" w:hAnsi="Times New Roman"/>
                <w:sz w:val="24"/>
                <w:szCs w:val="24"/>
              </w:rPr>
              <w:t>Тетакаев</w:t>
            </w:r>
            <w:proofErr w:type="spellEnd"/>
            <w:r w:rsidRPr="004B5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5404">
              <w:rPr>
                <w:rFonts w:ascii="Times New Roman" w:hAnsi="Times New Roman"/>
                <w:sz w:val="24"/>
                <w:szCs w:val="24"/>
              </w:rPr>
              <w:t>Абсаид</w:t>
            </w:r>
            <w:proofErr w:type="spellEnd"/>
            <w:r w:rsidRPr="004B5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5404">
              <w:rPr>
                <w:rFonts w:ascii="Times New Roman" w:hAnsi="Times New Roman"/>
                <w:sz w:val="24"/>
                <w:szCs w:val="24"/>
              </w:rPr>
              <w:t>Агаевич</w:t>
            </w:r>
            <w:proofErr w:type="spellEnd"/>
          </w:p>
        </w:tc>
        <w:tc>
          <w:tcPr>
            <w:tcW w:w="5101" w:type="dxa"/>
          </w:tcPr>
          <w:p w:rsidR="00DF4435" w:rsidRPr="004B5404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</w:tr>
      <w:tr w:rsidR="00DF4435" w:rsidRPr="004B5404">
        <w:tc>
          <w:tcPr>
            <w:tcW w:w="4822" w:type="dxa"/>
          </w:tcPr>
          <w:p w:rsidR="00DF4435" w:rsidRPr="004B5404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>Кацы Наталья Николаевна</w:t>
            </w:r>
          </w:p>
          <w:p w:rsidR="00DF4435" w:rsidRPr="004B5404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>Шихшабекова Наида Мигажудиновна</w:t>
            </w:r>
          </w:p>
        </w:tc>
        <w:tc>
          <w:tcPr>
            <w:tcW w:w="5101" w:type="dxa"/>
          </w:tcPr>
          <w:p w:rsidR="00DF4435" w:rsidRPr="004B5404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DF4435" w:rsidRPr="004B5404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(председатель профсоюзного комитета </w:t>
            </w:r>
            <w:proofErr w:type="spellStart"/>
            <w:r w:rsidRPr="004B5404">
              <w:rPr>
                <w:rFonts w:ascii="Times New Roman" w:hAnsi="Times New Roman"/>
                <w:sz w:val="24"/>
                <w:szCs w:val="24"/>
              </w:rPr>
              <w:t>Дагестанстата</w:t>
            </w:r>
            <w:proofErr w:type="spellEnd"/>
            <w:r w:rsidRPr="004B540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4435" w:rsidRPr="004B5404" w:rsidRDefault="00DF4435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435" w:rsidRPr="004B5404">
        <w:tc>
          <w:tcPr>
            <w:tcW w:w="4822" w:type="dxa"/>
          </w:tcPr>
          <w:p w:rsidR="00DF4435" w:rsidRPr="004B5404" w:rsidRDefault="008A4740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>Суздальцева Карина Альбертовна</w:t>
            </w:r>
          </w:p>
        </w:tc>
        <w:tc>
          <w:tcPr>
            <w:tcW w:w="5101" w:type="dxa"/>
          </w:tcPr>
          <w:p w:rsidR="00DF4435" w:rsidRPr="004B5404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>- начальник отдела сводных статистических работ</w:t>
            </w:r>
            <w:r w:rsidR="008A4740" w:rsidRPr="004B5404">
              <w:rPr>
                <w:rFonts w:ascii="Times New Roman" w:hAnsi="Times New Roman"/>
                <w:sz w:val="24"/>
                <w:szCs w:val="24"/>
              </w:rPr>
              <w:t>,</w:t>
            </w:r>
            <w:r w:rsidRPr="004B5404">
              <w:rPr>
                <w:rFonts w:ascii="Times New Roman" w:hAnsi="Times New Roman"/>
                <w:sz w:val="24"/>
                <w:szCs w:val="24"/>
              </w:rPr>
              <w:t xml:space="preserve"> общественных связей</w:t>
            </w:r>
            <w:r w:rsidR="008A4740" w:rsidRPr="004B5404">
              <w:rPr>
                <w:rFonts w:ascii="Times New Roman" w:hAnsi="Times New Roman"/>
                <w:sz w:val="24"/>
                <w:szCs w:val="24"/>
              </w:rPr>
              <w:t>, региональных счетов и балансов</w:t>
            </w:r>
          </w:p>
          <w:p w:rsidR="00DF4435" w:rsidRPr="004B5404" w:rsidRDefault="00DF4435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F77" w:rsidRPr="004B5404">
        <w:tc>
          <w:tcPr>
            <w:tcW w:w="4822" w:type="dxa"/>
          </w:tcPr>
          <w:p w:rsidR="00DF4435" w:rsidRPr="004B5404" w:rsidRDefault="00791C8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Абдулов </w:t>
            </w:r>
            <w:proofErr w:type="spellStart"/>
            <w:r w:rsidR="003F1B83" w:rsidRPr="004B5404">
              <w:rPr>
                <w:rFonts w:ascii="Times New Roman" w:hAnsi="Times New Roman"/>
                <w:color w:val="auto"/>
                <w:sz w:val="24"/>
                <w:szCs w:val="24"/>
              </w:rPr>
              <w:t>Заурбег</w:t>
            </w:r>
            <w:proofErr w:type="spellEnd"/>
            <w:r w:rsidR="003F1B83" w:rsidRPr="004B540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Магомедович</w:t>
            </w:r>
          </w:p>
        </w:tc>
        <w:tc>
          <w:tcPr>
            <w:tcW w:w="5101" w:type="dxa"/>
          </w:tcPr>
          <w:p w:rsidR="00DF4435" w:rsidRPr="004B5404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color w:val="auto"/>
                <w:sz w:val="24"/>
                <w:szCs w:val="24"/>
              </w:rPr>
              <w:t>- начальник отдела</w:t>
            </w:r>
            <w:r w:rsidR="00B60F77" w:rsidRPr="004B540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государственной статистики в г. Махачкала (включая специалистов в…)</w:t>
            </w:r>
            <w:r w:rsidRPr="004B540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DF4435" w:rsidRPr="004B5404" w:rsidRDefault="00DF4435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435" w:rsidRPr="004B5404">
        <w:tc>
          <w:tcPr>
            <w:tcW w:w="4822" w:type="dxa"/>
          </w:tcPr>
          <w:p w:rsidR="00DF4435" w:rsidRPr="004B5404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>Гасанова Аминат Гасановна</w:t>
            </w:r>
          </w:p>
        </w:tc>
        <w:tc>
          <w:tcPr>
            <w:tcW w:w="5101" w:type="dxa"/>
          </w:tcPr>
          <w:p w:rsidR="00DF4435" w:rsidRPr="004B5404" w:rsidRDefault="006D3566" w:rsidP="006D3566">
            <w:pPr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 xml:space="preserve">- начальник отдела </w:t>
            </w:r>
            <w:r w:rsidR="008A4740" w:rsidRPr="004B5404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r w:rsidR="003F1B83" w:rsidRPr="004B5404">
              <w:rPr>
                <w:rFonts w:ascii="Times New Roman" w:hAnsi="Times New Roman"/>
                <w:sz w:val="24"/>
                <w:szCs w:val="24"/>
              </w:rPr>
              <w:t>и проведения переписей и обследований</w:t>
            </w:r>
          </w:p>
          <w:p w:rsidR="00DF4435" w:rsidRPr="004B5404" w:rsidRDefault="00DF4435" w:rsidP="006D3566">
            <w:pPr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435" w:rsidRPr="004B5404">
        <w:tc>
          <w:tcPr>
            <w:tcW w:w="4822" w:type="dxa"/>
          </w:tcPr>
          <w:p w:rsidR="00DF4435" w:rsidRPr="004B5404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>Оздеаджиева Нанав Гаджиабдуллаевна</w:t>
            </w:r>
          </w:p>
          <w:p w:rsidR="004B5404" w:rsidRPr="004B5404" w:rsidRDefault="004B5404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404" w:rsidRDefault="004B5404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404" w:rsidRDefault="004B5404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>Курбанмагомедова Индира Агамирзоевна</w:t>
            </w:r>
          </w:p>
          <w:p w:rsidR="004B5404" w:rsidRPr="004B5404" w:rsidRDefault="004B5404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404" w:rsidRPr="004B5404" w:rsidRDefault="004B5404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DF4435" w:rsidRPr="004B5404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>- начальник отдела статистики населения и здравоохранения</w:t>
            </w:r>
          </w:p>
          <w:p w:rsidR="004B5404" w:rsidRPr="004B5404" w:rsidRDefault="004B5404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404" w:rsidRPr="004B5404" w:rsidRDefault="004B5404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>- начальник административного отдела</w:t>
            </w:r>
          </w:p>
          <w:p w:rsidR="003F1B83" w:rsidRPr="004B5404" w:rsidRDefault="003F1B83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435" w:rsidRPr="004B5404">
        <w:tc>
          <w:tcPr>
            <w:tcW w:w="4822" w:type="dxa"/>
          </w:tcPr>
          <w:p w:rsidR="00DF4435" w:rsidRPr="004B5404" w:rsidRDefault="002F3F89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>Ходжалиева Асият Магомедгиреевна</w:t>
            </w:r>
          </w:p>
          <w:p w:rsidR="003F1B83" w:rsidRPr="004B5404" w:rsidRDefault="003F1B83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DF4435" w:rsidRPr="004B5404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>- начальник отдела</w:t>
            </w:r>
            <w:r w:rsidR="002F3F89" w:rsidRPr="004B5404">
              <w:rPr>
                <w:rFonts w:ascii="Times New Roman" w:hAnsi="Times New Roman"/>
                <w:sz w:val="24"/>
                <w:szCs w:val="24"/>
              </w:rPr>
              <w:t xml:space="preserve"> государственной службы и кадров</w:t>
            </w:r>
          </w:p>
          <w:p w:rsidR="002F3F89" w:rsidRPr="004B5404" w:rsidRDefault="002F3F89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435" w:rsidRPr="004B5404">
        <w:tc>
          <w:tcPr>
            <w:tcW w:w="4822" w:type="dxa"/>
          </w:tcPr>
          <w:p w:rsidR="00791C86" w:rsidRPr="004B5404" w:rsidRDefault="003F1B83" w:rsidP="0079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 xml:space="preserve">Сулейманова Саида </w:t>
            </w:r>
            <w:proofErr w:type="spellStart"/>
            <w:r w:rsidRPr="004B5404">
              <w:rPr>
                <w:rFonts w:ascii="Times New Roman" w:hAnsi="Times New Roman"/>
                <w:sz w:val="24"/>
                <w:szCs w:val="24"/>
              </w:rPr>
              <w:t>Бахишевна</w:t>
            </w:r>
            <w:proofErr w:type="spellEnd"/>
          </w:p>
          <w:p w:rsidR="00DF4435" w:rsidRPr="004B5404" w:rsidRDefault="00DF4435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F1B83" w:rsidRPr="004B5404" w:rsidRDefault="006D3566" w:rsidP="003F1B83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1B83" w:rsidRPr="004B5404">
              <w:rPr>
                <w:rFonts w:ascii="Times New Roman" w:hAnsi="Times New Roman"/>
                <w:sz w:val="24"/>
                <w:szCs w:val="24"/>
              </w:rPr>
              <w:t>начальник отдела статистики труда, образования, науки и инноваций.</w:t>
            </w:r>
          </w:p>
          <w:p w:rsidR="00DF4435" w:rsidRPr="004B5404" w:rsidRDefault="00DF4435" w:rsidP="004D0417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435" w:rsidRPr="004B5404">
        <w:tc>
          <w:tcPr>
            <w:tcW w:w="4822" w:type="dxa"/>
          </w:tcPr>
          <w:p w:rsidR="00DF4435" w:rsidRPr="004B5404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404">
              <w:rPr>
                <w:rFonts w:ascii="Times New Roman" w:hAnsi="Times New Roman"/>
                <w:sz w:val="24"/>
                <w:szCs w:val="24"/>
              </w:rPr>
              <w:t>Гаджиахмедов</w:t>
            </w:r>
            <w:proofErr w:type="spellEnd"/>
            <w:r w:rsidRPr="004B5404">
              <w:rPr>
                <w:rFonts w:ascii="Times New Roman" w:hAnsi="Times New Roman"/>
                <w:sz w:val="24"/>
                <w:szCs w:val="24"/>
              </w:rPr>
              <w:t xml:space="preserve"> Хайрулла </w:t>
            </w:r>
            <w:proofErr w:type="spellStart"/>
            <w:r w:rsidRPr="004B5404">
              <w:rPr>
                <w:rFonts w:ascii="Times New Roman" w:hAnsi="Times New Roman"/>
                <w:sz w:val="24"/>
                <w:szCs w:val="24"/>
              </w:rPr>
              <w:t>Садрутдинович</w:t>
            </w:r>
            <w:proofErr w:type="spellEnd"/>
          </w:p>
          <w:p w:rsidR="00DF4435" w:rsidRPr="004B5404" w:rsidRDefault="00DF4435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DF4435" w:rsidRPr="004B5404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 xml:space="preserve">- начальник отдела имущественного </w:t>
            </w:r>
          </w:p>
          <w:p w:rsidR="00DF4435" w:rsidRPr="004B5404" w:rsidRDefault="003F1B83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>и финансового обеспечения</w:t>
            </w:r>
          </w:p>
          <w:p w:rsidR="00DF4435" w:rsidRPr="004B5404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4435" w:rsidRPr="004B5404">
        <w:tc>
          <w:tcPr>
            <w:tcW w:w="4822" w:type="dxa"/>
          </w:tcPr>
          <w:p w:rsidR="00DF4435" w:rsidRPr="004B5404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404">
              <w:rPr>
                <w:rFonts w:ascii="Times New Roman" w:hAnsi="Times New Roman"/>
                <w:sz w:val="24"/>
                <w:szCs w:val="24"/>
              </w:rPr>
              <w:t>Гитиномагомедов</w:t>
            </w:r>
            <w:proofErr w:type="spellEnd"/>
            <w:r w:rsidRPr="004B5404">
              <w:rPr>
                <w:rFonts w:ascii="Times New Roman" w:hAnsi="Times New Roman"/>
                <w:sz w:val="24"/>
                <w:szCs w:val="24"/>
              </w:rPr>
              <w:t xml:space="preserve"> Гасан </w:t>
            </w:r>
            <w:proofErr w:type="spellStart"/>
            <w:r w:rsidRPr="004B5404">
              <w:rPr>
                <w:rFonts w:ascii="Times New Roman" w:hAnsi="Times New Roman"/>
                <w:sz w:val="24"/>
                <w:szCs w:val="24"/>
              </w:rPr>
              <w:t>Гитиномагомедович</w:t>
            </w:r>
            <w:proofErr w:type="spellEnd"/>
            <w:r w:rsidRPr="004B5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4435" w:rsidRPr="004B5404" w:rsidRDefault="00DF4435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0B6" w:rsidRPr="004B5404" w:rsidRDefault="001A30B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435" w:rsidRPr="004B5404" w:rsidRDefault="002F3F89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 xml:space="preserve">Алиева Алла </w:t>
            </w:r>
            <w:proofErr w:type="spellStart"/>
            <w:r w:rsidRPr="004B5404">
              <w:rPr>
                <w:rFonts w:ascii="Times New Roman" w:hAnsi="Times New Roman"/>
                <w:sz w:val="24"/>
                <w:szCs w:val="24"/>
              </w:rPr>
              <w:t>Гадисовна</w:t>
            </w:r>
            <w:proofErr w:type="spellEnd"/>
          </w:p>
          <w:p w:rsidR="00DF4435" w:rsidRPr="004B5404" w:rsidRDefault="00DF4435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F89" w:rsidRPr="004B5404" w:rsidRDefault="002F3F89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0B6" w:rsidRPr="004B5404" w:rsidRDefault="001A30B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F89" w:rsidRPr="004B5404" w:rsidRDefault="001A30B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 xml:space="preserve">Амирханов Магомед </w:t>
            </w:r>
            <w:proofErr w:type="spellStart"/>
            <w:r w:rsidRPr="004B5404">
              <w:rPr>
                <w:rFonts w:ascii="Times New Roman" w:hAnsi="Times New Roman"/>
                <w:sz w:val="24"/>
                <w:szCs w:val="24"/>
              </w:rPr>
              <w:t>Амиралиевич</w:t>
            </w:r>
            <w:proofErr w:type="spellEnd"/>
          </w:p>
          <w:p w:rsidR="002F3F89" w:rsidRPr="004B5404" w:rsidRDefault="002F3F89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435" w:rsidRPr="004B5404" w:rsidRDefault="002F3F89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>Сулейманов Магомед Магомедович</w:t>
            </w:r>
            <w:r w:rsidR="006D3566" w:rsidRPr="004B540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F4435" w:rsidRPr="004B5404" w:rsidRDefault="00DF4435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435" w:rsidRPr="004B5404" w:rsidRDefault="00DF4435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0B6" w:rsidRPr="004B5404" w:rsidRDefault="001A30B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0B6" w:rsidRPr="004B5404" w:rsidRDefault="001A30B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435" w:rsidRPr="004B5404" w:rsidRDefault="002F3F89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404">
              <w:rPr>
                <w:rFonts w:ascii="Times New Roman" w:hAnsi="Times New Roman"/>
                <w:sz w:val="24"/>
                <w:szCs w:val="24"/>
              </w:rPr>
              <w:t>Алимагомедова</w:t>
            </w:r>
            <w:proofErr w:type="spellEnd"/>
            <w:r w:rsidRPr="004B5404">
              <w:rPr>
                <w:rFonts w:ascii="Times New Roman" w:hAnsi="Times New Roman"/>
                <w:sz w:val="24"/>
                <w:szCs w:val="24"/>
              </w:rPr>
              <w:t xml:space="preserve"> Фируза </w:t>
            </w:r>
            <w:proofErr w:type="spellStart"/>
            <w:r w:rsidRPr="004B5404">
              <w:rPr>
                <w:rFonts w:ascii="Times New Roman" w:hAnsi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5101" w:type="dxa"/>
          </w:tcPr>
          <w:p w:rsidR="00DF4435" w:rsidRPr="004B5404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 xml:space="preserve">- начальник отдела статистики сельского хозяйства и </w:t>
            </w:r>
            <w:r w:rsidR="002F3F89" w:rsidRPr="004B5404">
              <w:rPr>
                <w:rFonts w:ascii="Times New Roman" w:hAnsi="Times New Roman"/>
                <w:sz w:val="24"/>
                <w:szCs w:val="24"/>
              </w:rPr>
              <w:t xml:space="preserve">окружающей природной </w:t>
            </w:r>
            <w:r w:rsidRPr="004B5404">
              <w:rPr>
                <w:rFonts w:ascii="Times New Roman" w:hAnsi="Times New Roman"/>
                <w:sz w:val="24"/>
                <w:szCs w:val="24"/>
              </w:rPr>
              <w:t xml:space="preserve">среды </w:t>
            </w:r>
          </w:p>
          <w:p w:rsidR="002F3F89" w:rsidRPr="004B5404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 xml:space="preserve">   - начальник отдела статистики </w:t>
            </w:r>
            <w:r w:rsidR="002F3F89" w:rsidRPr="004B5404">
              <w:rPr>
                <w:rFonts w:ascii="Times New Roman" w:hAnsi="Times New Roman"/>
                <w:sz w:val="24"/>
                <w:szCs w:val="24"/>
              </w:rPr>
              <w:t>предприятий, ведения Статистического регистра и общероссийских классификаторов</w:t>
            </w:r>
          </w:p>
          <w:p w:rsidR="001A30B6" w:rsidRPr="004B5404" w:rsidRDefault="001A30B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435" w:rsidRPr="004B5404" w:rsidRDefault="002F3F89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0B6" w:rsidRPr="004B5404">
              <w:rPr>
                <w:rFonts w:ascii="Times New Roman" w:hAnsi="Times New Roman"/>
                <w:sz w:val="24"/>
                <w:szCs w:val="24"/>
              </w:rPr>
              <w:t>- помощник руководителя</w:t>
            </w:r>
          </w:p>
          <w:p w:rsidR="001A30B6" w:rsidRPr="004B5404" w:rsidRDefault="001A30B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435" w:rsidRPr="004B5404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>-</w:t>
            </w:r>
            <w:r w:rsidR="002F3F89" w:rsidRPr="004B5404">
              <w:rPr>
                <w:rFonts w:ascii="Times New Roman" w:hAnsi="Times New Roman"/>
                <w:sz w:val="24"/>
                <w:szCs w:val="24"/>
              </w:rPr>
              <w:t>к.э.н.</w:t>
            </w:r>
            <w:r w:rsidRPr="004B54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3F89" w:rsidRPr="004B5404">
              <w:rPr>
                <w:rFonts w:ascii="Times New Roman" w:hAnsi="Times New Roman"/>
                <w:sz w:val="24"/>
                <w:szCs w:val="24"/>
              </w:rPr>
              <w:t>доцент кафедры «Финансы и кредит»</w:t>
            </w:r>
            <w:r w:rsidRPr="004B5404">
              <w:rPr>
                <w:rFonts w:ascii="Times New Roman" w:hAnsi="Times New Roman"/>
                <w:sz w:val="24"/>
                <w:szCs w:val="24"/>
              </w:rPr>
              <w:t xml:space="preserve"> Дагестанского </w:t>
            </w:r>
            <w:r w:rsidR="002F3F89" w:rsidRPr="004B5404">
              <w:rPr>
                <w:rFonts w:ascii="Times New Roman" w:hAnsi="Times New Roman"/>
                <w:sz w:val="24"/>
                <w:szCs w:val="24"/>
              </w:rPr>
              <w:t>государственного университета (независимый эксперт)</w:t>
            </w:r>
          </w:p>
          <w:p w:rsidR="00DF4435" w:rsidRPr="004B5404" w:rsidRDefault="00DF4435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0B6" w:rsidRPr="004B5404" w:rsidRDefault="001A30B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909" w:rsidRPr="004B5404" w:rsidRDefault="003F1B83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 xml:space="preserve"> - ведущий специалист-эксперт</w:t>
            </w:r>
            <w:r w:rsidR="006D3566" w:rsidRPr="004B5404">
              <w:rPr>
                <w:rFonts w:ascii="Times New Roman" w:hAnsi="Times New Roman"/>
                <w:sz w:val="24"/>
                <w:szCs w:val="24"/>
              </w:rPr>
              <w:t xml:space="preserve"> административного отдела </w:t>
            </w:r>
          </w:p>
          <w:p w:rsidR="00DF4435" w:rsidRPr="004B5404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4B5404">
              <w:rPr>
                <w:rFonts w:ascii="Times New Roman" w:hAnsi="Times New Roman"/>
                <w:sz w:val="24"/>
                <w:szCs w:val="24"/>
              </w:rPr>
              <w:t xml:space="preserve"> (секретарь </w:t>
            </w:r>
            <w:r w:rsidR="00BC00BE" w:rsidRPr="004B5404">
              <w:rPr>
                <w:rFonts w:ascii="Times New Roman" w:hAnsi="Times New Roman"/>
                <w:sz w:val="24"/>
                <w:szCs w:val="24"/>
              </w:rPr>
              <w:t>коллегии</w:t>
            </w:r>
            <w:r w:rsidRPr="004B54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F4435" w:rsidRDefault="00DF4435"/>
    <w:sectPr w:rsidR="00DF4435" w:rsidSect="00DF4435">
      <w:pgSz w:w="11906" w:h="16838"/>
      <w:pgMar w:top="1083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95446"/>
    <w:multiLevelType w:val="hybridMultilevel"/>
    <w:tmpl w:val="670A3FEC"/>
    <w:lvl w:ilvl="0" w:tplc="D1A8A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8582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35"/>
    <w:rsid w:val="00077C12"/>
    <w:rsid w:val="00077CA9"/>
    <w:rsid w:val="001A30B6"/>
    <w:rsid w:val="0020087D"/>
    <w:rsid w:val="00255F9B"/>
    <w:rsid w:val="0029649A"/>
    <w:rsid w:val="002F3F89"/>
    <w:rsid w:val="003F1B83"/>
    <w:rsid w:val="0040370B"/>
    <w:rsid w:val="00473A65"/>
    <w:rsid w:val="004B5404"/>
    <w:rsid w:val="004D0417"/>
    <w:rsid w:val="004E3490"/>
    <w:rsid w:val="004F13EF"/>
    <w:rsid w:val="00684887"/>
    <w:rsid w:val="006A2943"/>
    <w:rsid w:val="006D3566"/>
    <w:rsid w:val="00723D87"/>
    <w:rsid w:val="00726B85"/>
    <w:rsid w:val="00761909"/>
    <w:rsid w:val="00791C86"/>
    <w:rsid w:val="008676EE"/>
    <w:rsid w:val="008A4740"/>
    <w:rsid w:val="009434F9"/>
    <w:rsid w:val="00A030F2"/>
    <w:rsid w:val="00B60F77"/>
    <w:rsid w:val="00BC00BE"/>
    <w:rsid w:val="00BD04EB"/>
    <w:rsid w:val="00CD25AE"/>
    <w:rsid w:val="00D42B2B"/>
    <w:rsid w:val="00DF4435"/>
    <w:rsid w:val="00ED20E8"/>
    <w:rsid w:val="00F3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BAF2"/>
  <w15:docId w15:val="{7F8F4669-89CD-4BD4-B324-0C2383D3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DF4435"/>
  </w:style>
  <w:style w:type="paragraph" w:styleId="10">
    <w:name w:val="heading 1"/>
    <w:next w:val="a"/>
    <w:link w:val="11"/>
    <w:uiPriority w:val="9"/>
    <w:qFormat/>
    <w:rsid w:val="00DF443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F443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F443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DF443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F443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F4435"/>
  </w:style>
  <w:style w:type="paragraph" w:styleId="a3">
    <w:name w:val="header"/>
    <w:basedOn w:val="a"/>
    <w:link w:val="a4"/>
    <w:rsid w:val="00DF4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DF4435"/>
  </w:style>
  <w:style w:type="paragraph" w:styleId="21">
    <w:name w:val="toc 2"/>
    <w:next w:val="a"/>
    <w:link w:val="22"/>
    <w:uiPriority w:val="39"/>
    <w:rsid w:val="00DF4435"/>
    <w:pPr>
      <w:ind w:left="200"/>
    </w:pPr>
  </w:style>
  <w:style w:type="character" w:customStyle="1" w:styleId="22">
    <w:name w:val="Оглавление 2 Знак"/>
    <w:link w:val="21"/>
    <w:rsid w:val="00DF4435"/>
  </w:style>
  <w:style w:type="paragraph" w:styleId="41">
    <w:name w:val="toc 4"/>
    <w:next w:val="a"/>
    <w:link w:val="42"/>
    <w:uiPriority w:val="39"/>
    <w:rsid w:val="00DF4435"/>
    <w:pPr>
      <w:ind w:left="600"/>
    </w:pPr>
  </w:style>
  <w:style w:type="character" w:customStyle="1" w:styleId="42">
    <w:name w:val="Оглавление 4 Знак"/>
    <w:link w:val="41"/>
    <w:rsid w:val="00DF4435"/>
  </w:style>
  <w:style w:type="paragraph" w:styleId="6">
    <w:name w:val="toc 6"/>
    <w:next w:val="a"/>
    <w:link w:val="60"/>
    <w:uiPriority w:val="39"/>
    <w:rsid w:val="00DF4435"/>
    <w:pPr>
      <w:ind w:left="1000"/>
    </w:pPr>
  </w:style>
  <w:style w:type="character" w:customStyle="1" w:styleId="60">
    <w:name w:val="Оглавление 6 Знак"/>
    <w:link w:val="6"/>
    <w:rsid w:val="00DF4435"/>
  </w:style>
  <w:style w:type="paragraph" w:styleId="7">
    <w:name w:val="toc 7"/>
    <w:next w:val="a"/>
    <w:link w:val="70"/>
    <w:uiPriority w:val="39"/>
    <w:rsid w:val="00DF4435"/>
    <w:pPr>
      <w:ind w:left="1200"/>
    </w:pPr>
  </w:style>
  <w:style w:type="character" w:customStyle="1" w:styleId="70">
    <w:name w:val="Оглавление 7 Знак"/>
    <w:link w:val="7"/>
    <w:rsid w:val="00DF4435"/>
  </w:style>
  <w:style w:type="paragraph" w:styleId="a5">
    <w:name w:val="Balloon Text"/>
    <w:basedOn w:val="a"/>
    <w:link w:val="a6"/>
    <w:rsid w:val="00DF4435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DF4435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DF4435"/>
    <w:rPr>
      <w:rFonts w:ascii="XO Thames" w:hAnsi="XO Thames"/>
      <w:b/>
      <w:i/>
      <w:color w:val="000000"/>
    </w:rPr>
  </w:style>
  <w:style w:type="paragraph" w:styleId="a7">
    <w:name w:val="footer"/>
    <w:basedOn w:val="a"/>
    <w:link w:val="a8"/>
    <w:rsid w:val="00DF4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sid w:val="00DF4435"/>
  </w:style>
  <w:style w:type="paragraph" w:customStyle="1" w:styleId="12">
    <w:name w:val="Основной шрифт абзаца1"/>
    <w:rsid w:val="00DF4435"/>
  </w:style>
  <w:style w:type="paragraph" w:styleId="31">
    <w:name w:val="toc 3"/>
    <w:next w:val="a"/>
    <w:link w:val="32"/>
    <w:uiPriority w:val="39"/>
    <w:rsid w:val="00DF4435"/>
    <w:pPr>
      <w:ind w:left="400"/>
    </w:pPr>
  </w:style>
  <w:style w:type="character" w:customStyle="1" w:styleId="32">
    <w:name w:val="Оглавление 3 Знак"/>
    <w:link w:val="31"/>
    <w:rsid w:val="00DF4435"/>
  </w:style>
  <w:style w:type="character" w:customStyle="1" w:styleId="50">
    <w:name w:val="Заголовок 5 Знак"/>
    <w:link w:val="5"/>
    <w:rsid w:val="00DF443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F4435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sid w:val="00DF4435"/>
    <w:rPr>
      <w:color w:val="0000FF"/>
      <w:u w:val="single"/>
    </w:rPr>
  </w:style>
  <w:style w:type="character" w:styleId="a9">
    <w:name w:val="Hyperlink"/>
    <w:link w:val="13"/>
    <w:rsid w:val="00DF4435"/>
    <w:rPr>
      <w:color w:val="0000FF"/>
      <w:u w:val="single"/>
    </w:rPr>
  </w:style>
  <w:style w:type="paragraph" w:customStyle="1" w:styleId="Footnote">
    <w:name w:val="Footnote"/>
    <w:link w:val="Footnote0"/>
    <w:rsid w:val="00DF4435"/>
    <w:rPr>
      <w:rFonts w:ascii="XO Thames" w:hAnsi="XO Thames"/>
    </w:rPr>
  </w:style>
  <w:style w:type="character" w:customStyle="1" w:styleId="Footnote0">
    <w:name w:val="Footnote"/>
    <w:link w:val="Footnote"/>
    <w:rsid w:val="00DF443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DF4435"/>
    <w:rPr>
      <w:rFonts w:ascii="XO Thames" w:hAnsi="XO Thames"/>
      <w:b/>
    </w:rPr>
  </w:style>
  <w:style w:type="character" w:customStyle="1" w:styleId="15">
    <w:name w:val="Оглавление 1 Знак"/>
    <w:link w:val="14"/>
    <w:rsid w:val="00DF443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F443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F443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F4435"/>
    <w:pPr>
      <w:ind w:left="1600"/>
    </w:pPr>
  </w:style>
  <w:style w:type="character" w:customStyle="1" w:styleId="90">
    <w:name w:val="Оглавление 9 Знак"/>
    <w:link w:val="9"/>
    <w:rsid w:val="00DF4435"/>
  </w:style>
  <w:style w:type="paragraph" w:styleId="8">
    <w:name w:val="toc 8"/>
    <w:next w:val="a"/>
    <w:link w:val="80"/>
    <w:uiPriority w:val="39"/>
    <w:rsid w:val="00DF4435"/>
    <w:pPr>
      <w:ind w:left="1400"/>
    </w:pPr>
  </w:style>
  <w:style w:type="character" w:customStyle="1" w:styleId="80">
    <w:name w:val="Оглавление 8 Знак"/>
    <w:link w:val="8"/>
    <w:rsid w:val="00DF4435"/>
  </w:style>
  <w:style w:type="paragraph" w:styleId="51">
    <w:name w:val="toc 5"/>
    <w:next w:val="a"/>
    <w:link w:val="52"/>
    <w:uiPriority w:val="39"/>
    <w:rsid w:val="00DF4435"/>
    <w:pPr>
      <w:ind w:left="800"/>
    </w:pPr>
  </w:style>
  <w:style w:type="character" w:customStyle="1" w:styleId="52">
    <w:name w:val="Оглавление 5 Знак"/>
    <w:link w:val="51"/>
    <w:rsid w:val="00DF4435"/>
  </w:style>
  <w:style w:type="paragraph" w:styleId="aa">
    <w:name w:val="Subtitle"/>
    <w:next w:val="a"/>
    <w:link w:val="ab"/>
    <w:uiPriority w:val="11"/>
    <w:qFormat/>
    <w:rsid w:val="00DF4435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DF443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F4435"/>
    <w:pPr>
      <w:ind w:left="1800"/>
    </w:pPr>
  </w:style>
  <w:style w:type="character" w:customStyle="1" w:styleId="toc100">
    <w:name w:val="toc 10"/>
    <w:link w:val="toc10"/>
    <w:rsid w:val="00DF4435"/>
  </w:style>
  <w:style w:type="paragraph" w:styleId="ac">
    <w:name w:val="Title"/>
    <w:next w:val="a"/>
    <w:link w:val="ad"/>
    <w:uiPriority w:val="10"/>
    <w:qFormat/>
    <w:rsid w:val="00DF4435"/>
    <w:rPr>
      <w:rFonts w:ascii="XO Thames" w:hAnsi="XO Thames"/>
      <w:b/>
      <w:sz w:val="52"/>
    </w:rPr>
  </w:style>
  <w:style w:type="character" w:customStyle="1" w:styleId="ad">
    <w:name w:val="Заголовок Знак"/>
    <w:link w:val="ac"/>
    <w:rsid w:val="00DF443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F443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DF4435"/>
    <w:rPr>
      <w:rFonts w:ascii="XO Thames" w:hAnsi="XO Thames"/>
      <w:b/>
      <w:color w:val="00A0FF"/>
      <w:sz w:val="26"/>
    </w:rPr>
  </w:style>
  <w:style w:type="paragraph" w:styleId="ae">
    <w:name w:val="List Paragraph"/>
    <w:basedOn w:val="a"/>
    <w:uiPriority w:val="34"/>
    <w:qFormat/>
    <w:rsid w:val="003F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Курбанмагомедова Индира Агамирзоевна</dc:creator>
  <cp:lastModifiedBy>Курбанмагомедова Индира Агамирзоевна</cp:lastModifiedBy>
  <cp:revision>16</cp:revision>
  <cp:lastPrinted>2023-01-09T07:11:00Z</cp:lastPrinted>
  <dcterms:created xsi:type="dcterms:W3CDTF">2022-12-28T07:28:00Z</dcterms:created>
  <dcterms:modified xsi:type="dcterms:W3CDTF">2023-01-09T07:13:00Z</dcterms:modified>
</cp:coreProperties>
</file>